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EBF14" w14:textId="71B981F6" w:rsidR="00184B4F" w:rsidRDefault="00184B4F">
      <w:pPr>
        <w:rPr>
          <w:b/>
        </w:rPr>
      </w:pPr>
      <w:r>
        <w:rPr>
          <w:b/>
        </w:rPr>
        <w:t>Foundations of Human Biology 1 study notes</w:t>
      </w:r>
    </w:p>
    <w:p w14:paraId="4129EC27" w14:textId="748546DC" w:rsidR="00184B4F" w:rsidRDefault="00184B4F">
      <w:pPr>
        <w:rPr>
          <w:b/>
        </w:rPr>
      </w:pPr>
      <w:r>
        <w:rPr>
          <w:b/>
        </w:rPr>
        <w:t>Week 1 – Chemistry</w:t>
      </w:r>
    </w:p>
    <w:p w14:paraId="64D3E125" w14:textId="74DEFB00" w:rsidR="00207C72" w:rsidRPr="00207C72" w:rsidRDefault="00207C72">
      <w:r>
        <w:t xml:space="preserve">This guide includes </w:t>
      </w:r>
      <w:r w:rsidR="006B7980">
        <w:t xml:space="preserve">only </w:t>
      </w:r>
      <w:r>
        <w:t>the key points of the Week 1 Chemistry video, including elements, atoms, chemical bonds, ionic bonds, ions, covalent bonds, and hydrogen bonds. You can use this guide to review the content of the video and take notes.</w:t>
      </w:r>
      <w:bookmarkStart w:id="0" w:name="_GoBack"/>
      <w:bookmarkEnd w:id="0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FD2A60" w14:paraId="11040375" w14:textId="77777777" w:rsidTr="00FD2A60">
        <w:tc>
          <w:tcPr>
            <w:tcW w:w="4531" w:type="dxa"/>
          </w:tcPr>
          <w:p w14:paraId="2BAA3706" w14:textId="7B5AC733" w:rsidR="00FD2A60" w:rsidRPr="00FD2A60" w:rsidRDefault="00FD2A60">
            <w:pPr>
              <w:rPr>
                <w:b/>
              </w:rPr>
            </w:pPr>
            <w:r>
              <w:rPr>
                <w:b/>
              </w:rPr>
              <w:t>Key points</w:t>
            </w:r>
          </w:p>
        </w:tc>
        <w:tc>
          <w:tcPr>
            <w:tcW w:w="4536" w:type="dxa"/>
          </w:tcPr>
          <w:p w14:paraId="70CD5A09" w14:textId="788CEA79" w:rsidR="00FD2A60" w:rsidRPr="00FD2A60" w:rsidRDefault="00FD2A60">
            <w:pPr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FD2A60" w14:paraId="63A55700" w14:textId="77777777" w:rsidTr="00FD2A60">
        <w:tc>
          <w:tcPr>
            <w:tcW w:w="4531" w:type="dxa"/>
          </w:tcPr>
          <w:p w14:paraId="71E7DBC6" w14:textId="5A11FF25" w:rsidR="00FD2A60" w:rsidRDefault="00FD2A60" w:rsidP="00FD2A60">
            <w:pPr>
              <w:rPr>
                <w:b/>
              </w:rPr>
            </w:pPr>
            <w:r w:rsidRPr="00D52049">
              <w:rPr>
                <w:b/>
              </w:rPr>
              <w:t>What is an element?</w:t>
            </w:r>
          </w:p>
          <w:p w14:paraId="7F76110B" w14:textId="09849AB1" w:rsidR="00FD2A60" w:rsidRPr="00FD2A60" w:rsidRDefault="00FD2A60" w:rsidP="00FD2A60">
            <w:r>
              <w:t xml:space="preserve">Elements make up all matter, both living and inanimate. The smallest part of an element is the atom, and an element is made up of only one type of atom. </w:t>
            </w:r>
          </w:p>
          <w:p w14:paraId="62056077" w14:textId="77777777" w:rsidR="00FD2A60" w:rsidRDefault="00FD2A60">
            <w:pPr>
              <w:rPr>
                <w:b/>
              </w:rPr>
            </w:pPr>
          </w:p>
        </w:tc>
        <w:tc>
          <w:tcPr>
            <w:tcW w:w="4536" w:type="dxa"/>
          </w:tcPr>
          <w:p w14:paraId="140D7745" w14:textId="77777777" w:rsidR="00FD2A60" w:rsidRDefault="00FD2A60">
            <w:pPr>
              <w:rPr>
                <w:b/>
              </w:rPr>
            </w:pPr>
          </w:p>
        </w:tc>
      </w:tr>
      <w:tr w:rsidR="00FD2A60" w14:paraId="75053567" w14:textId="77777777" w:rsidTr="00FD2A60">
        <w:tc>
          <w:tcPr>
            <w:tcW w:w="4531" w:type="dxa"/>
          </w:tcPr>
          <w:p w14:paraId="3EA7EBF2" w14:textId="77777777" w:rsidR="00FD2A60" w:rsidRPr="00D52049" w:rsidRDefault="00FD2A60" w:rsidP="00FD2A60">
            <w:pPr>
              <w:rPr>
                <w:b/>
              </w:rPr>
            </w:pPr>
            <w:r w:rsidRPr="00D52049">
              <w:rPr>
                <w:b/>
              </w:rPr>
              <w:t>What is an atom?</w:t>
            </w:r>
          </w:p>
          <w:p w14:paraId="44D6D319" w14:textId="27D85163" w:rsidR="00FD2A60" w:rsidRDefault="000A19D0" w:rsidP="00FD2A60">
            <w:r>
              <w:t xml:space="preserve">An atom </w:t>
            </w:r>
            <w:r w:rsidR="00FD2A60">
              <w:t>consists of three major subunits – protons, neutrons and electrons. A proton has a positive electrical charge and is found in the nucleus of the atom. A neutron is electrically neutral, or has no charge, and is also found in the nucleus. An electron has a negative charge and is found in the electron shell orbiting around the nucleus.</w:t>
            </w:r>
            <w:r w:rsidR="00852871">
              <w:t xml:space="preserve"> </w:t>
            </w:r>
          </w:p>
          <w:p w14:paraId="59079009" w14:textId="77777777" w:rsidR="00FD2A60" w:rsidRDefault="00FD2A60">
            <w:pPr>
              <w:rPr>
                <w:b/>
              </w:rPr>
            </w:pPr>
          </w:p>
        </w:tc>
        <w:tc>
          <w:tcPr>
            <w:tcW w:w="4536" w:type="dxa"/>
          </w:tcPr>
          <w:p w14:paraId="7B332AFD" w14:textId="4B76DD0B" w:rsidR="00FD2A60" w:rsidRDefault="00FD2A60">
            <w:pPr>
              <w:rPr>
                <w:b/>
              </w:rPr>
            </w:pPr>
          </w:p>
        </w:tc>
      </w:tr>
      <w:tr w:rsidR="00FD2A60" w14:paraId="2FE80960" w14:textId="77777777" w:rsidTr="00FD2A60">
        <w:tc>
          <w:tcPr>
            <w:tcW w:w="4531" w:type="dxa"/>
          </w:tcPr>
          <w:p w14:paraId="78A1E4C4" w14:textId="77777777" w:rsidR="00FD2A60" w:rsidRPr="00D52049" w:rsidRDefault="00FD2A60" w:rsidP="00FD2A60">
            <w:pPr>
              <w:rPr>
                <w:b/>
              </w:rPr>
            </w:pPr>
            <w:r w:rsidRPr="00D52049">
              <w:rPr>
                <w:b/>
              </w:rPr>
              <w:t>Chemical bonds</w:t>
            </w:r>
          </w:p>
          <w:p w14:paraId="1D6F6A08" w14:textId="77777777" w:rsidR="00FD2A60" w:rsidRDefault="00FD2A60" w:rsidP="00FD2A60">
            <w:r>
              <w:t>A chemical bond is a force or attraction between positive and negative electrical charges that keep two or more atoms closely associated with each other to form a molecule.</w:t>
            </w:r>
          </w:p>
          <w:p w14:paraId="63DE963E" w14:textId="77777777" w:rsidR="00FD2A60" w:rsidRDefault="00FD2A60">
            <w:pPr>
              <w:rPr>
                <w:b/>
              </w:rPr>
            </w:pPr>
          </w:p>
        </w:tc>
        <w:tc>
          <w:tcPr>
            <w:tcW w:w="4536" w:type="dxa"/>
          </w:tcPr>
          <w:p w14:paraId="68E4E312" w14:textId="77777777" w:rsidR="00FD2A60" w:rsidRDefault="00FD2A60">
            <w:pPr>
              <w:rPr>
                <w:b/>
              </w:rPr>
            </w:pPr>
          </w:p>
        </w:tc>
      </w:tr>
      <w:tr w:rsidR="00FD2A60" w14:paraId="5D014547" w14:textId="77777777" w:rsidTr="00FD2A60">
        <w:tc>
          <w:tcPr>
            <w:tcW w:w="4531" w:type="dxa"/>
          </w:tcPr>
          <w:p w14:paraId="77C552B2" w14:textId="77777777" w:rsidR="00FD2A60" w:rsidRDefault="00FD2A60" w:rsidP="00FD2A60">
            <w:pPr>
              <w:rPr>
                <w:b/>
              </w:rPr>
            </w:pPr>
            <w:r>
              <w:rPr>
                <w:b/>
              </w:rPr>
              <w:t>Ionic bonds</w:t>
            </w:r>
          </w:p>
          <w:p w14:paraId="06C1DA4C" w14:textId="77777777" w:rsidR="00FD2A60" w:rsidRDefault="00FD2A60" w:rsidP="00FD2A60">
            <w:r>
              <w:t xml:space="preserve">Ionic bonds involve the loss of one or more electrons by one atom and gain of electrons by another atom. </w:t>
            </w:r>
          </w:p>
          <w:p w14:paraId="73BC6790" w14:textId="77777777" w:rsidR="00FD2A60" w:rsidRDefault="00FD2A60">
            <w:pPr>
              <w:rPr>
                <w:b/>
              </w:rPr>
            </w:pPr>
          </w:p>
        </w:tc>
        <w:tc>
          <w:tcPr>
            <w:tcW w:w="4536" w:type="dxa"/>
          </w:tcPr>
          <w:p w14:paraId="652524CA" w14:textId="77777777" w:rsidR="00FD2A60" w:rsidRDefault="00FD2A60">
            <w:pPr>
              <w:rPr>
                <w:b/>
              </w:rPr>
            </w:pPr>
          </w:p>
        </w:tc>
      </w:tr>
      <w:tr w:rsidR="00FD2A60" w14:paraId="22F5CF2A" w14:textId="77777777" w:rsidTr="00FD2A60">
        <w:tc>
          <w:tcPr>
            <w:tcW w:w="4531" w:type="dxa"/>
          </w:tcPr>
          <w:p w14:paraId="17A2EB34" w14:textId="77777777" w:rsidR="00FD2A60" w:rsidRPr="00D52049" w:rsidRDefault="00FD2A60" w:rsidP="00FD2A60">
            <w:pPr>
              <w:rPr>
                <w:b/>
              </w:rPr>
            </w:pPr>
            <w:r w:rsidRPr="00D52049">
              <w:rPr>
                <w:b/>
              </w:rPr>
              <w:t>What is an ion?</w:t>
            </w:r>
          </w:p>
          <w:p w14:paraId="14CBA437" w14:textId="71400C48" w:rsidR="00FD2A60" w:rsidRPr="00FD2A60" w:rsidRDefault="00FD2A60" w:rsidP="00852871">
            <w:r>
              <w:t>When an atom lose</w:t>
            </w:r>
            <w:r w:rsidR="00852871">
              <w:t xml:space="preserve">s or gains one or more electron, </w:t>
            </w:r>
            <w:r>
              <w:t>its charge changes as the number of protons and electrons are no longer the same, and it is then called an ion. If it has a positive charge, or more protons than electrons, it is called a cation. If it has a negative charge, or more electrons than protons, it is called an anion.</w:t>
            </w:r>
          </w:p>
        </w:tc>
        <w:tc>
          <w:tcPr>
            <w:tcW w:w="4536" w:type="dxa"/>
          </w:tcPr>
          <w:p w14:paraId="160A4495" w14:textId="77777777" w:rsidR="00FD2A60" w:rsidRDefault="00FD2A60">
            <w:pPr>
              <w:rPr>
                <w:b/>
              </w:rPr>
            </w:pPr>
          </w:p>
        </w:tc>
      </w:tr>
    </w:tbl>
    <w:p w14:paraId="31CC07FA" w14:textId="77777777" w:rsidR="00FD2A60" w:rsidRDefault="00FD2A60">
      <w:r>
        <w:br w:type="page"/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FD2A60" w14:paraId="1449688D" w14:textId="77777777" w:rsidTr="00FD2A60">
        <w:tc>
          <w:tcPr>
            <w:tcW w:w="4531" w:type="dxa"/>
          </w:tcPr>
          <w:p w14:paraId="0F308135" w14:textId="2EB00567" w:rsidR="00FD2A60" w:rsidRDefault="00FD2A60" w:rsidP="00FD2A60">
            <w:pPr>
              <w:rPr>
                <w:b/>
              </w:rPr>
            </w:pPr>
            <w:r>
              <w:rPr>
                <w:b/>
              </w:rPr>
              <w:lastRenderedPageBreak/>
              <w:t>Covalent bonds</w:t>
            </w:r>
          </w:p>
          <w:p w14:paraId="4B19393A" w14:textId="142F670A" w:rsidR="00FD2A60" w:rsidRDefault="00FD2A60" w:rsidP="000A19D0">
            <w:pPr>
              <w:rPr>
                <w:b/>
              </w:rPr>
            </w:pPr>
            <w:r>
              <w:t xml:space="preserve">Covalent bonds involve the sharing of electrons between atoms. </w:t>
            </w:r>
          </w:p>
        </w:tc>
        <w:tc>
          <w:tcPr>
            <w:tcW w:w="4536" w:type="dxa"/>
          </w:tcPr>
          <w:p w14:paraId="4119C28D" w14:textId="77777777" w:rsidR="00FD2A60" w:rsidRDefault="00FD2A60">
            <w:pPr>
              <w:rPr>
                <w:b/>
              </w:rPr>
            </w:pPr>
          </w:p>
        </w:tc>
      </w:tr>
      <w:tr w:rsidR="000A19D0" w14:paraId="4FBE3163" w14:textId="77777777" w:rsidTr="00FD2A60">
        <w:tc>
          <w:tcPr>
            <w:tcW w:w="4531" w:type="dxa"/>
          </w:tcPr>
          <w:p w14:paraId="28FFF69E" w14:textId="77777777" w:rsidR="000A19D0" w:rsidRDefault="000A19D0" w:rsidP="00FD2A60">
            <w:pPr>
              <w:rPr>
                <w:b/>
              </w:rPr>
            </w:pPr>
            <w:r w:rsidRPr="000A19D0">
              <w:rPr>
                <w:b/>
              </w:rPr>
              <w:t>Disulphide bonds</w:t>
            </w:r>
          </w:p>
          <w:p w14:paraId="3B9D14D5" w14:textId="02818B21" w:rsidR="000A19D0" w:rsidRPr="000A19D0" w:rsidRDefault="000A19D0" w:rsidP="000A19D0">
            <w:r>
              <w:t xml:space="preserve">Disulphide bonds </w:t>
            </w:r>
            <w:r>
              <w:t>are covalent bonds between sulphur atoms. These bonds are important for maintaining the shape of proteins.</w:t>
            </w:r>
          </w:p>
        </w:tc>
        <w:tc>
          <w:tcPr>
            <w:tcW w:w="4536" w:type="dxa"/>
          </w:tcPr>
          <w:p w14:paraId="1434FC42" w14:textId="77777777" w:rsidR="000A19D0" w:rsidRDefault="000A19D0">
            <w:pPr>
              <w:rPr>
                <w:b/>
              </w:rPr>
            </w:pPr>
          </w:p>
        </w:tc>
      </w:tr>
      <w:tr w:rsidR="00FD2A60" w14:paraId="1579D224" w14:textId="77777777" w:rsidTr="00FD2A60">
        <w:tc>
          <w:tcPr>
            <w:tcW w:w="4531" w:type="dxa"/>
          </w:tcPr>
          <w:p w14:paraId="735862C7" w14:textId="77777777" w:rsidR="00FD2A60" w:rsidRPr="006750A1" w:rsidRDefault="00FD2A60" w:rsidP="00FD2A60">
            <w:pPr>
              <w:rPr>
                <w:b/>
              </w:rPr>
            </w:pPr>
            <w:r>
              <w:rPr>
                <w:b/>
              </w:rPr>
              <w:t>Hydrogen bonds</w:t>
            </w:r>
          </w:p>
          <w:p w14:paraId="5F3CAE15" w14:textId="6DF19C2D" w:rsidR="00FD2A60" w:rsidRPr="00FD2A60" w:rsidRDefault="00FD2A60" w:rsidP="000A19D0">
            <w:r>
              <w:t>Hydrogen bonds occur when a hydrogen atom shares it’s one electron in a covalent bond with another atom, gaining a slight positive charge. This then might be attracted to an ato</w:t>
            </w:r>
            <w:r w:rsidR="000A19D0">
              <w:t>m with a slight negative charge</w:t>
            </w:r>
            <w:r>
              <w:t xml:space="preserve">. </w:t>
            </w:r>
            <w:r w:rsidR="000A19D0">
              <w:t>H</w:t>
            </w:r>
            <w:r>
              <w:t xml:space="preserve">ydrogen bonds are </w:t>
            </w:r>
            <w:r w:rsidR="000A19D0">
              <w:t xml:space="preserve">important in maintaining shape. </w:t>
            </w:r>
          </w:p>
        </w:tc>
        <w:tc>
          <w:tcPr>
            <w:tcW w:w="4536" w:type="dxa"/>
          </w:tcPr>
          <w:p w14:paraId="3478B30D" w14:textId="77777777" w:rsidR="00FD2A60" w:rsidRDefault="00FD2A60">
            <w:pPr>
              <w:rPr>
                <w:b/>
              </w:rPr>
            </w:pPr>
          </w:p>
        </w:tc>
      </w:tr>
    </w:tbl>
    <w:p w14:paraId="5F03D1B1" w14:textId="77777777" w:rsidR="00EB4614" w:rsidRDefault="00EB4614">
      <w:pPr>
        <w:rPr>
          <w:b/>
        </w:rPr>
      </w:pPr>
    </w:p>
    <w:p w14:paraId="20F74D56" w14:textId="77777777" w:rsidR="00F9332D" w:rsidRPr="00207C72" w:rsidRDefault="00F9332D">
      <w:pPr>
        <w:rPr>
          <w:u w:val="single"/>
        </w:rPr>
      </w:pPr>
    </w:p>
    <w:p w14:paraId="4FB69593" w14:textId="77777777" w:rsidR="00F9332D" w:rsidRPr="00EB4614" w:rsidRDefault="00F9332D"/>
    <w:p w14:paraId="201613BF" w14:textId="77777777" w:rsidR="00EB4614" w:rsidRDefault="00EB4614"/>
    <w:p w14:paraId="7E06B7D8" w14:textId="77777777" w:rsidR="00EB4614" w:rsidRPr="00D52049" w:rsidRDefault="00EB4614">
      <w:pPr>
        <w:rPr>
          <w:b/>
        </w:rPr>
      </w:pPr>
    </w:p>
    <w:p w14:paraId="4CF02C1E" w14:textId="77777777" w:rsidR="00EB4614" w:rsidRDefault="00EB4614"/>
    <w:p w14:paraId="1040E573" w14:textId="77777777" w:rsidR="00EB4614" w:rsidRDefault="00EB4614"/>
    <w:p w14:paraId="64050F4D" w14:textId="77777777" w:rsidR="00D52049" w:rsidRPr="00D52049" w:rsidRDefault="00D52049"/>
    <w:sectPr w:rsidR="00D52049" w:rsidRPr="00D520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B4F"/>
    <w:rsid w:val="000A19D0"/>
    <w:rsid w:val="00184B4F"/>
    <w:rsid w:val="00207C72"/>
    <w:rsid w:val="003F7AEA"/>
    <w:rsid w:val="004F71BA"/>
    <w:rsid w:val="006750A1"/>
    <w:rsid w:val="00681FFB"/>
    <w:rsid w:val="006A6671"/>
    <w:rsid w:val="006B7980"/>
    <w:rsid w:val="007F1CE4"/>
    <w:rsid w:val="00852871"/>
    <w:rsid w:val="008A076E"/>
    <w:rsid w:val="00951F1D"/>
    <w:rsid w:val="00A538E4"/>
    <w:rsid w:val="00BA41B1"/>
    <w:rsid w:val="00D0586D"/>
    <w:rsid w:val="00D27118"/>
    <w:rsid w:val="00D52049"/>
    <w:rsid w:val="00EB4614"/>
    <w:rsid w:val="00EB469C"/>
    <w:rsid w:val="00F9332D"/>
    <w:rsid w:val="00FD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45755"/>
  <w15:chartTrackingRefBased/>
  <w15:docId w15:val="{BC0C68CE-3C5F-4209-B920-B277600A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2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1EBBB-EB81-8141-BD22-D1CE835C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304</Words>
  <Characters>1734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Romany Laura Stansborough</dc:creator>
  <cp:keywords/>
  <dc:description/>
  <cp:lastModifiedBy>Ysabella Van Sebille</cp:lastModifiedBy>
  <cp:revision>4</cp:revision>
  <dcterms:created xsi:type="dcterms:W3CDTF">2018-04-06T07:54:00Z</dcterms:created>
  <dcterms:modified xsi:type="dcterms:W3CDTF">2018-04-06T07:59:00Z</dcterms:modified>
</cp:coreProperties>
</file>